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F1" w:rsidRPr="00A62CED" w:rsidRDefault="00FF54F1" w:rsidP="00A62CED">
      <w:pPr>
        <w:ind w:right="-186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FF54F1" w:rsidTr="00FF54F1">
        <w:trPr>
          <w:trHeight w:val="2223"/>
        </w:trPr>
        <w:tc>
          <w:tcPr>
            <w:tcW w:w="3640" w:type="dxa"/>
          </w:tcPr>
          <w:p w:rsidR="00FF54F1" w:rsidRDefault="00FF54F1"/>
          <w:p w:rsidR="00FF54F1" w:rsidRPr="00FF54F1" w:rsidRDefault="00FF54F1" w:rsidP="00A62CED">
            <w:r w:rsidRPr="00F111A2">
              <w:rPr>
                <w:noProof/>
                <w:lang w:eastAsia="ru-RU"/>
              </w:rPr>
              <w:drawing>
                <wp:inline distT="0" distB="0" distL="0" distR="0" wp14:anchorId="4FFA3C6A" wp14:editId="4DEC8E7E">
                  <wp:extent cx="1762125" cy="1247775"/>
                  <wp:effectExtent l="0" t="0" r="9525" b="9525"/>
                  <wp:docPr id="6" name="Рисунок 6" descr="лого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  <w:gridSpan w:val="2"/>
          </w:tcPr>
          <w:p w:rsidR="00FF54F1" w:rsidRPr="00A62CED" w:rsidRDefault="00FF54F1" w:rsidP="00FF54F1">
            <w:pPr>
              <w:ind w:right="-18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2CED">
              <w:rPr>
                <w:rFonts w:ascii="Times New Roman" w:hAnsi="Times New Roman" w:cs="Times New Roman"/>
                <w:b/>
                <w:sz w:val="32"/>
                <w:szCs w:val="32"/>
              </w:rPr>
              <w:t>Региональная научно-практическая конференция:</w:t>
            </w:r>
          </w:p>
          <w:p w:rsidR="00A62CED" w:rsidRDefault="00A62CED" w:rsidP="00FF54F1">
            <w:pPr>
              <w:ind w:right="-1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4F1" w:rsidRPr="00FF54F1" w:rsidRDefault="00FF54F1" w:rsidP="00FF54F1">
            <w:pPr>
              <w:ind w:right="-1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4F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F54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Инновации в здравоохранении: научный, технический, интеллектуальный, кадровый потенциал в сестринской профессии».</w:t>
            </w:r>
          </w:p>
          <w:p w:rsidR="00FF54F1" w:rsidRPr="00A62CED" w:rsidRDefault="00A62CED" w:rsidP="00A62CED">
            <w:pPr>
              <w:jc w:val="center"/>
            </w:pPr>
            <w:r>
              <w:t>10.11.2016 – 11.11.2016 Санкт-Петербург</w:t>
            </w:r>
          </w:p>
        </w:tc>
        <w:tc>
          <w:tcPr>
            <w:tcW w:w="3640" w:type="dxa"/>
          </w:tcPr>
          <w:p w:rsidR="00FF54F1" w:rsidRDefault="00FF54F1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07234567" wp14:editId="6F2A3AC9">
                  <wp:simplePos x="0" y="0"/>
                  <wp:positionH relativeFrom="margin">
                    <wp:posOffset>469900</wp:posOffset>
                  </wp:positionH>
                  <wp:positionV relativeFrom="paragraph">
                    <wp:posOffset>45720</wp:posOffset>
                  </wp:positionV>
                  <wp:extent cx="1371600" cy="1371600"/>
                  <wp:effectExtent l="0" t="0" r="0" b="0"/>
                  <wp:wrapNone/>
                  <wp:docPr id="5" name="Рисунок 5" descr="Лого СЗГМ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ого СЗГМ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2CED" w:rsidTr="00630EBB">
        <w:tc>
          <w:tcPr>
            <w:tcW w:w="14560" w:type="dxa"/>
            <w:gridSpan w:val="4"/>
          </w:tcPr>
          <w:p w:rsidR="00A62CED" w:rsidRPr="0097687C" w:rsidRDefault="00A62CED" w:rsidP="0097687C">
            <w:pPr>
              <w:jc w:val="center"/>
              <w:rPr>
                <w:b/>
                <w:u w:val="single"/>
              </w:rPr>
            </w:pPr>
            <w:r w:rsidRPr="0097687C">
              <w:rPr>
                <w:b/>
                <w:u w:val="single"/>
              </w:rPr>
              <w:t>10.11.2016</w:t>
            </w:r>
          </w:p>
        </w:tc>
      </w:tr>
      <w:tr w:rsidR="00A62CED" w:rsidTr="00315CEA">
        <w:tc>
          <w:tcPr>
            <w:tcW w:w="14560" w:type="dxa"/>
            <w:gridSpan w:val="4"/>
          </w:tcPr>
          <w:p w:rsidR="00A62CED" w:rsidRPr="0097687C" w:rsidRDefault="00A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09.00 -10.00 - </w:t>
            </w:r>
            <w:r w:rsidRPr="0097687C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62CED" w:rsidTr="002F157C">
        <w:tc>
          <w:tcPr>
            <w:tcW w:w="14560" w:type="dxa"/>
            <w:gridSpan w:val="4"/>
          </w:tcPr>
          <w:p w:rsidR="00A62CED" w:rsidRPr="0097687C" w:rsidRDefault="00A62CED" w:rsidP="0097687C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auto"/>
              </w:rPr>
            </w:pPr>
            <w:r w:rsidRPr="0097687C">
              <w:rPr>
                <w:b/>
                <w:i/>
                <w:color w:val="auto"/>
              </w:rPr>
              <w:t>Пленарное заседание. (Большой конференц-зал)</w:t>
            </w:r>
          </w:p>
        </w:tc>
      </w:tr>
      <w:tr w:rsidR="00A62CED" w:rsidTr="009267B7">
        <w:tc>
          <w:tcPr>
            <w:tcW w:w="14560" w:type="dxa"/>
            <w:gridSpan w:val="4"/>
          </w:tcPr>
          <w:p w:rsidR="00A62CED" w:rsidRPr="0097687C" w:rsidRDefault="00A62CED" w:rsidP="00A62CED">
            <w:pPr>
              <w:pStyle w:val="a4"/>
              <w:spacing w:before="0" w:beforeAutospacing="0" w:after="0" w:afterAutospacing="0"/>
              <w:rPr>
                <w:b/>
                <w:color w:val="auto"/>
              </w:rPr>
            </w:pPr>
            <w:r w:rsidRPr="0097687C">
              <w:rPr>
                <w:b/>
                <w:color w:val="auto"/>
              </w:rPr>
              <w:t xml:space="preserve">10.00-10.30   - </w:t>
            </w:r>
            <w:r w:rsidRPr="0097687C">
              <w:rPr>
                <w:color w:val="auto"/>
              </w:rPr>
              <w:t>приветственное слово.</w:t>
            </w:r>
            <w:r w:rsidRPr="0097687C">
              <w:rPr>
                <w:b/>
                <w:color w:val="auto"/>
              </w:rPr>
              <w:t xml:space="preserve"> </w:t>
            </w:r>
          </w:p>
          <w:p w:rsidR="00A62CED" w:rsidRPr="0097687C" w:rsidRDefault="00A62CED" w:rsidP="00A62CED">
            <w:pPr>
              <w:pStyle w:val="a4"/>
              <w:spacing w:before="0" w:beforeAutospacing="0" w:after="0" w:afterAutospacing="0"/>
              <w:rPr>
                <w:color w:val="auto"/>
              </w:rPr>
            </w:pPr>
            <w:proofErr w:type="spellStart"/>
            <w:r w:rsidRPr="0097687C">
              <w:rPr>
                <w:b/>
                <w:color w:val="auto"/>
              </w:rPr>
              <w:t>Зоткин</w:t>
            </w:r>
            <w:proofErr w:type="spellEnd"/>
            <w:r w:rsidRPr="0097687C">
              <w:rPr>
                <w:b/>
                <w:color w:val="auto"/>
              </w:rPr>
              <w:t xml:space="preserve"> Евгений Германович – </w:t>
            </w:r>
            <w:r w:rsidRPr="0097687C">
              <w:rPr>
                <w:color w:val="auto"/>
              </w:rPr>
              <w:t>д.м.н., декан факультета сестринского образования и медико-социальной работы, заведующий кафедрой геронтологии, гериатрии и сестринского дела ФГБОУ ВО СЗГМУ имени И.И. Мечникова Минздрава РФ</w:t>
            </w:r>
          </w:p>
          <w:p w:rsidR="00A62CED" w:rsidRPr="0097687C" w:rsidRDefault="00A62CED" w:rsidP="00A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>Бубликова</w:t>
            </w:r>
            <w:proofErr w:type="spellEnd"/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Владимировна – </w:t>
            </w:r>
            <w:r w:rsidRPr="0097687C">
              <w:rPr>
                <w:rFonts w:ascii="Times New Roman" w:hAnsi="Times New Roman" w:cs="Times New Roman"/>
                <w:sz w:val="24"/>
                <w:szCs w:val="24"/>
              </w:rPr>
              <w:t xml:space="preserve">главный   специалист по управлению сестринской деятельностью Комитета по здравоохранению СПб и СЗФО, директор медицинского колледжа № 1  </w:t>
            </w:r>
          </w:p>
          <w:p w:rsidR="00A62CED" w:rsidRPr="0097687C" w:rsidRDefault="00A62CED" w:rsidP="00A62CED">
            <w:pPr>
              <w:pStyle w:val="a4"/>
              <w:spacing w:before="0" w:beforeAutospacing="0" w:after="0" w:afterAutospacing="0"/>
              <w:rPr>
                <w:color w:val="auto"/>
              </w:rPr>
            </w:pPr>
            <w:r w:rsidRPr="0097687C">
              <w:rPr>
                <w:b/>
              </w:rPr>
              <w:t xml:space="preserve"> Подопригора Галина Михайловна - </w:t>
            </w:r>
            <w:r w:rsidRPr="0097687C">
              <w:t>президент ПРОО «МРСП» к.м.н., доцент кафедры геронтологии, гериа</w:t>
            </w:r>
            <w:bookmarkStart w:id="0" w:name="OLE_LINK8"/>
            <w:bookmarkStart w:id="1" w:name="OLE_LINK9"/>
            <w:bookmarkStart w:id="2" w:name="OLE_LINK10"/>
            <w:r w:rsidRPr="0097687C">
              <w:t xml:space="preserve">трии и сестринского дела </w:t>
            </w:r>
            <w:r w:rsidRPr="0097687C">
              <w:rPr>
                <w:color w:val="auto"/>
              </w:rPr>
              <w:t xml:space="preserve">ФГБОУ ВО СЗГМУ </w:t>
            </w:r>
            <w:r w:rsidRPr="0097687C">
              <w:t>им. И.И. Мечникова</w:t>
            </w:r>
            <w:bookmarkEnd w:id="0"/>
            <w:bookmarkEnd w:id="1"/>
            <w:bookmarkEnd w:id="2"/>
            <w:r w:rsidRPr="0097687C">
              <w:t xml:space="preserve"> Минздрава РФ</w:t>
            </w:r>
          </w:p>
          <w:p w:rsidR="00A62CED" w:rsidRPr="0097687C" w:rsidRDefault="00A62CED" w:rsidP="00A62CED">
            <w:pPr>
              <w:pStyle w:val="a4"/>
              <w:spacing w:before="0" w:beforeAutospacing="0" w:after="0" w:afterAutospacing="0"/>
              <w:rPr>
                <w:b/>
              </w:rPr>
            </w:pPr>
            <w:r w:rsidRPr="0097687C">
              <w:rPr>
                <w:b/>
                <w:color w:val="auto"/>
              </w:rPr>
              <w:t>10.30-10.50 -</w:t>
            </w:r>
            <w:r w:rsidRPr="0097687C">
              <w:rPr>
                <w:b/>
              </w:rPr>
              <w:t xml:space="preserve"> «Роль общественной организации в обучении специалиста сестринского дела»</w:t>
            </w:r>
          </w:p>
          <w:p w:rsidR="00A62CED" w:rsidRPr="0097687C" w:rsidRDefault="00A62CED" w:rsidP="00A62CED">
            <w:pPr>
              <w:pStyle w:val="a4"/>
              <w:spacing w:before="0" w:beforeAutospacing="0" w:after="0" w:afterAutospacing="0"/>
              <w:rPr>
                <w:color w:val="auto"/>
              </w:rPr>
            </w:pPr>
            <w:r w:rsidRPr="0097687C">
              <w:rPr>
                <w:color w:val="auto"/>
              </w:rPr>
              <w:t xml:space="preserve"> Подопригора Галина Михайловна </w:t>
            </w:r>
            <w:r w:rsidRPr="0097687C">
              <w:t xml:space="preserve">  к.м.н., доцент кафедры геронтологии, гериатрии и сестринского дела ФГБОУ ВО СЗГМУ имени И.И. Мечникова Минздрава РФ, президент ПРОО «МРСП».</w:t>
            </w:r>
          </w:p>
          <w:p w:rsidR="00A62CED" w:rsidRPr="0097687C" w:rsidRDefault="00A62CED" w:rsidP="00A62CED">
            <w:pPr>
              <w:pStyle w:val="a4"/>
              <w:spacing w:before="0" w:beforeAutospacing="0" w:after="0" w:afterAutospacing="0"/>
              <w:rPr>
                <w:b/>
                <w:color w:val="auto"/>
              </w:rPr>
            </w:pPr>
            <w:r w:rsidRPr="0097687C">
              <w:rPr>
                <w:b/>
                <w:color w:val="auto"/>
              </w:rPr>
              <w:t>10.50 - 11.10 - «Инновация сознания»</w:t>
            </w:r>
          </w:p>
          <w:p w:rsidR="00A62CED" w:rsidRPr="0097687C" w:rsidRDefault="00A62CED" w:rsidP="00A62CED">
            <w:pPr>
              <w:pStyle w:val="a4"/>
              <w:spacing w:before="0" w:beforeAutospacing="0" w:after="0" w:afterAutospacing="0"/>
              <w:rPr>
                <w:color w:val="auto"/>
              </w:rPr>
            </w:pPr>
            <w:r w:rsidRPr="0097687C">
              <w:rPr>
                <w:color w:val="auto"/>
              </w:rPr>
              <w:t>Цуцунава Марина Рагимовна -</w:t>
            </w:r>
            <w:r w:rsidRPr="0097687C">
              <w:t xml:space="preserve">  ассистент кафедры геронтологии, гериатрии и сестринского дела </w:t>
            </w:r>
            <w:r w:rsidRPr="0097687C">
              <w:rPr>
                <w:color w:val="auto"/>
              </w:rPr>
              <w:t xml:space="preserve">ФГБОУ ВО СЗГМУ </w:t>
            </w:r>
            <w:r w:rsidRPr="0097687C">
              <w:t>им. И.И. Мечникова Минздрава РФ</w:t>
            </w:r>
          </w:p>
          <w:p w:rsidR="00A62CED" w:rsidRPr="0097687C" w:rsidRDefault="00A62CED" w:rsidP="00A62CED">
            <w:pPr>
              <w:pStyle w:val="a4"/>
              <w:spacing w:before="0" w:beforeAutospacing="0" w:after="0" w:afterAutospacing="0"/>
              <w:rPr>
                <w:b/>
              </w:rPr>
            </w:pPr>
            <w:r w:rsidRPr="0097687C">
              <w:rPr>
                <w:b/>
              </w:rPr>
              <w:t xml:space="preserve">11.10-11.30 </w:t>
            </w:r>
            <w:r w:rsidRPr="0097687C">
              <w:t xml:space="preserve">– </w:t>
            </w:r>
            <w:r w:rsidRPr="0097687C">
              <w:rPr>
                <w:b/>
              </w:rPr>
              <w:t>«Критерии выбора дезинфицирующих средств и кожных антисептиков в лечебных организациях»</w:t>
            </w:r>
          </w:p>
          <w:p w:rsidR="00A62CED" w:rsidRPr="0097687C" w:rsidRDefault="00A62CED" w:rsidP="00A62CED">
            <w:pPr>
              <w:pStyle w:val="a4"/>
              <w:spacing w:before="0" w:beforeAutospacing="0" w:after="0" w:afterAutospacing="0"/>
            </w:pPr>
            <w:r w:rsidRPr="0097687C">
              <w:t xml:space="preserve"> Волкова Светлана Викторовна ООО «</w:t>
            </w:r>
            <w:proofErr w:type="spellStart"/>
            <w:r w:rsidRPr="0097687C">
              <w:t>Петроспирт</w:t>
            </w:r>
            <w:proofErr w:type="spellEnd"/>
            <w:r w:rsidRPr="0097687C">
              <w:t>».</w:t>
            </w:r>
          </w:p>
          <w:p w:rsidR="00A62CED" w:rsidRPr="0097687C" w:rsidRDefault="00A62CED" w:rsidP="00A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>11.30-11.50 - «О допуске к медицинской деятельности на должности среднего медицинского персонала».</w:t>
            </w:r>
            <w:r w:rsidRPr="009768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62CED" w:rsidRPr="0097687C" w:rsidRDefault="00A62CED" w:rsidP="00A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sz w:val="24"/>
                <w:szCs w:val="24"/>
              </w:rPr>
              <w:t>Лаптева Екатерина Сергеевна - к.м.н., доцент, заведующий кафедрой сестринского дела с клинической практикой ФГБОУ ВО СЗГМУ им. И.И. Мечникова Минздрава РФ</w:t>
            </w:r>
          </w:p>
          <w:p w:rsidR="00A62CED" w:rsidRPr="0097687C" w:rsidRDefault="00A62CED" w:rsidP="00A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Алешева Наиля Вахитовна – заведующий лабораторией кафедры сестринского дела с клинической практикой ФГБОУ ВО СЗГМУ им. И.И. Мечникова Минздрава РФ</w:t>
            </w:r>
          </w:p>
          <w:p w:rsidR="00A62CED" w:rsidRPr="0097687C" w:rsidRDefault="00A62CED" w:rsidP="00A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>11.50-12.10- «Вопросы аккредитации медицинского персонала»</w:t>
            </w:r>
          </w:p>
          <w:p w:rsidR="00A62CED" w:rsidRPr="0097687C" w:rsidRDefault="00A62CED" w:rsidP="00A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sz w:val="24"/>
                <w:szCs w:val="24"/>
              </w:rPr>
              <w:t>Аристидова Светлана Николаевна – ассистент, заведующий учебной частью кафедры геронтологии, гериатрии и сестринского дела ФГБОУ ВО СЗГМУ им. И.И. Мечникова Минздрава РФ, исполнительный директор ПРОО «МРСП».</w:t>
            </w:r>
          </w:p>
          <w:p w:rsidR="00A62CED" w:rsidRPr="0097687C" w:rsidRDefault="00A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CED" w:rsidTr="00AA2525">
        <w:tc>
          <w:tcPr>
            <w:tcW w:w="14560" w:type="dxa"/>
            <w:gridSpan w:val="4"/>
          </w:tcPr>
          <w:p w:rsidR="00A62CED" w:rsidRPr="00187CE2" w:rsidRDefault="00A62CED" w:rsidP="00187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>12.10-13.00 кофе-пауза</w:t>
            </w:r>
          </w:p>
        </w:tc>
      </w:tr>
      <w:tr w:rsidR="00FF54F1" w:rsidTr="0097687C">
        <w:trPr>
          <w:trHeight w:val="570"/>
        </w:trPr>
        <w:tc>
          <w:tcPr>
            <w:tcW w:w="7280" w:type="dxa"/>
            <w:gridSpan w:val="2"/>
          </w:tcPr>
          <w:p w:rsidR="00FF54F1" w:rsidRPr="0097687C" w:rsidRDefault="00A62CE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13.00-15.00- секция «Школы здоровья». (Большой конференц-зал)</w:t>
            </w:r>
          </w:p>
        </w:tc>
        <w:tc>
          <w:tcPr>
            <w:tcW w:w="7280" w:type="dxa"/>
            <w:gridSpan w:val="2"/>
          </w:tcPr>
          <w:p w:rsidR="00FF54F1" w:rsidRPr="0097687C" w:rsidRDefault="00A62CE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13.00-15.00-секция «Актуальные вопросы в образовании» (Зал №3)</w:t>
            </w:r>
          </w:p>
        </w:tc>
      </w:tr>
      <w:tr w:rsidR="00FF54F1" w:rsidTr="00A62CED">
        <w:tc>
          <w:tcPr>
            <w:tcW w:w="7280" w:type="dxa"/>
            <w:gridSpan w:val="2"/>
          </w:tcPr>
          <w:p w:rsidR="00A62CED" w:rsidRPr="0097687C" w:rsidRDefault="00A62CED" w:rsidP="00A62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Лаврова Елена Андреевна - </w:t>
            </w:r>
            <w:r w:rsidRPr="009768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со средним медицинским персоналом</w:t>
            </w:r>
            <w:r w:rsidRPr="00976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ГБУ СПб НИИ СП им. И.И.  Джанелидзе</w:t>
            </w:r>
            <w:r w:rsidR="001B6C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76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687C">
              <w:rPr>
                <w:rFonts w:ascii="Times New Roman" w:hAnsi="Times New Roman" w:cs="Times New Roman"/>
                <w:sz w:val="24"/>
                <w:szCs w:val="24"/>
              </w:rPr>
              <w:t>Вице-президент ПРОО «МРСП».</w:t>
            </w:r>
          </w:p>
          <w:p w:rsidR="00A62CED" w:rsidRPr="0097687C" w:rsidRDefault="00A62CED" w:rsidP="00A62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CED" w:rsidRPr="0097687C" w:rsidRDefault="00A62CED" w:rsidP="00A62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>13.00-13.20 - «</w:t>
            </w:r>
            <w:r w:rsidRPr="0097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психопрофилактической работы в школе материнства».</w:t>
            </w: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687C">
              <w:rPr>
                <w:rFonts w:ascii="Times New Roman" w:hAnsi="Times New Roman" w:cs="Times New Roman"/>
                <w:sz w:val="24"/>
                <w:szCs w:val="24"/>
              </w:rPr>
              <w:t>Антонова Инна Геннадьевна -  старшая медицинская сестра женской консультации № 9 Санкт-Петербург</w:t>
            </w:r>
          </w:p>
          <w:p w:rsidR="00A62CED" w:rsidRPr="0097687C" w:rsidRDefault="00A62CED" w:rsidP="00A62CED">
            <w:pPr>
              <w:rPr>
                <w:rFonts w:ascii="Times New Roman" w:eastAsia="+mn-ea" w:hAnsi="Times New Roman" w:cs="Times New Roman"/>
                <w:b/>
                <w:bCs/>
                <w:color w:val="FFFF00"/>
                <w:kern w:val="24"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13.20-13.40 - «Школа здоровья в крупном многопрофильном стационаре ГБУ СПб НИИ СП им И.И. Джанелидзе Санкт-Петербург».</w:t>
            </w:r>
            <w:r w:rsidRPr="0097687C">
              <w:rPr>
                <w:rFonts w:ascii="Times New Roman" w:eastAsia="+mn-ea" w:hAnsi="Times New Roman" w:cs="Times New Roman"/>
                <w:b/>
                <w:bCs/>
                <w:color w:val="FFFF00"/>
                <w:kern w:val="24"/>
                <w:sz w:val="24"/>
                <w:szCs w:val="24"/>
              </w:rPr>
              <w:t xml:space="preserve"> </w:t>
            </w:r>
          </w:p>
          <w:p w:rsidR="00A62CED" w:rsidRPr="0097687C" w:rsidRDefault="00A62CED" w:rsidP="00A62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Горячёва М.А - старшая медицинская сестра неотложной кардиологии №2 </w:t>
            </w:r>
          </w:p>
          <w:p w:rsidR="00A62CED" w:rsidRPr="0097687C" w:rsidRDefault="00A62CED" w:rsidP="00A62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Cs/>
                <w:sz w:val="24"/>
                <w:szCs w:val="24"/>
              </w:rPr>
              <w:t>ГБУ СПб НИИ СП им. И.И.  Джанелидзе</w:t>
            </w:r>
            <w:r w:rsidR="00976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A62CED" w:rsidRPr="0097687C" w:rsidRDefault="00A62CED" w:rsidP="00A62C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>13.40-14.00 - «</w:t>
            </w:r>
            <w:r w:rsidRPr="0097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Современные аспекты ухода за больными, получающими нутриционную поддержку. Лаборатория клинического питания»</w:t>
            </w:r>
          </w:p>
          <w:p w:rsidR="00A62CED" w:rsidRPr="0097687C" w:rsidRDefault="00A62CED" w:rsidP="00A62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sz w:val="24"/>
                <w:szCs w:val="24"/>
              </w:rPr>
              <w:t xml:space="preserve">Григонис А.Т.  – </w:t>
            </w:r>
            <w:r w:rsidRPr="00976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 СПб НИИ СП им. И.И.  Джанелидзе  </w:t>
            </w:r>
          </w:p>
          <w:p w:rsidR="00A62CED" w:rsidRPr="0097687C" w:rsidRDefault="00A62CED" w:rsidP="00A62C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14.00-14.20 - «</w:t>
            </w:r>
            <w:r w:rsidRPr="0097687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Современные расходные материалы - путь к оптимизации работы МО</w:t>
            </w:r>
            <w:r w:rsidRPr="0097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:rsidR="00A62CED" w:rsidRPr="0097687C" w:rsidRDefault="00A62CED" w:rsidP="00A62CE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76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Тузова Елена Петровна -  </w:t>
            </w:r>
            <w:r w:rsidRPr="009768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руководитель отдела развития ООО "Асептика". </w:t>
            </w:r>
          </w:p>
          <w:p w:rsidR="001B6C74" w:rsidRDefault="001B6C74" w:rsidP="00A62CED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A62CED" w:rsidRPr="0097687C" w:rsidRDefault="00A62CED" w:rsidP="00A62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14.20-14.45- </w:t>
            </w: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Обсуждение. Вынесение резюме.</w:t>
            </w:r>
          </w:p>
          <w:p w:rsidR="00FF54F1" w:rsidRPr="0097687C" w:rsidRDefault="00FF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</w:tcPr>
          <w:p w:rsidR="00A62CED" w:rsidRPr="0097687C" w:rsidRDefault="00A62CED" w:rsidP="0097687C">
            <w:pPr>
              <w:pStyle w:val="a4"/>
              <w:spacing w:before="0" w:beforeAutospacing="0" w:after="240" w:afterAutospacing="0"/>
            </w:pPr>
            <w:r w:rsidRPr="0097687C">
              <w:rPr>
                <w:b/>
              </w:rPr>
              <w:t xml:space="preserve">Модератор: </w:t>
            </w:r>
            <w:r w:rsidRPr="0097687C">
              <w:rPr>
                <w:b/>
                <w:color w:val="auto"/>
              </w:rPr>
              <w:t>Цуцунава Марина Рагимовна -</w:t>
            </w:r>
            <w:r w:rsidRPr="0097687C">
              <w:rPr>
                <w:b/>
              </w:rPr>
              <w:t xml:space="preserve"> </w:t>
            </w:r>
            <w:r w:rsidRPr="0097687C">
              <w:t xml:space="preserve">ассистент кафедры геронтологии, гериатрии и сестринского дела </w:t>
            </w:r>
            <w:r w:rsidRPr="0097687C">
              <w:rPr>
                <w:color w:val="auto"/>
              </w:rPr>
              <w:t xml:space="preserve">ФГБОУ ВО СЗГМУ </w:t>
            </w:r>
            <w:r w:rsidRPr="0097687C">
              <w:t>им. И.И. Мечникова Минздрава РФ</w:t>
            </w:r>
          </w:p>
          <w:p w:rsidR="00A62CED" w:rsidRPr="0097687C" w:rsidRDefault="00A62CED" w:rsidP="00A62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13.00-13.20 </w:t>
            </w:r>
            <w:r w:rsidRPr="009768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>«Обзор перспектив сестринского образования»</w:t>
            </w:r>
          </w:p>
          <w:p w:rsidR="00A62CED" w:rsidRPr="0097687C" w:rsidRDefault="00A62CED" w:rsidP="00A62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sz w:val="24"/>
                <w:szCs w:val="24"/>
              </w:rPr>
              <w:t xml:space="preserve"> Лавровский Сергей Николаевич, заместитель директора, доктор медицинских наук, профессор, член профильной комиссии МЗ РФ по управлению сестринской деятельностью Государственное бюджетное профессиональное образовательное учреждение Нижегородской области «Арзамасский медицинский кол</w:t>
            </w:r>
            <w:r w:rsidR="0097687C">
              <w:rPr>
                <w:rFonts w:ascii="Times New Roman" w:hAnsi="Times New Roman" w:cs="Times New Roman"/>
                <w:sz w:val="24"/>
                <w:szCs w:val="24"/>
              </w:rPr>
              <w:t xml:space="preserve">ледж». </w:t>
            </w:r>
          </w:p>
          <w:p w:rsidR="00A62CED" w:rsidRPr="0097687C" w:rsidRDefault="00A62CED" w:rsidP="00A62CED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>13.20-13.40</w:t>
            </w:r>
            <w:r w:rsidRPr="0097687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7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современного качества эффективности практико-ориентированной подготовки специалистов среднего звена </w:t>
            </w:r>
            <w:r w:rsidRPr="0097687C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для практического здравоохранения г. Новосибирска и НСО»</w:t>
            </w:r>
          </w:p>
          <w:p w:rsidR="00A62CED" w:rsidRPr="0097687C" w:rsidRDefault="00A62CED" w:rsidP="00A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7687C">
              <w:rPr>
                <w:rFonts w:ascii="Times New Roman" w:hAnsi="Times New Roman" w:cs="Times New Roman"/>
                <w:sz w:val="24"/>
                <w:szCs w:val="24"/>
              </w:rPr>
              <w:t>С.В. Домахина, М.Е. Бакеренко Государственное автономное профессиональное образовательное учреждение Новосибирской области «Ново</w:t>
            </w:r>
            <w:r w:rsidR="0097687C">
              <w:rPr>
                <w:rFonts w:ascii="Times New Roman" w:hAnsi="Times New Roman" w:cs="Times New Roman"/>
                <w:sz w:val="24"/>
                <w:szCs w:val="24"/>
              </w:rPr>
              <w:t>сибирский медицинский колледж».</w:t>
            </w:r>
          </w:p>
          <w:p w:rsidR="00A62CED" w:rsidRPr="0097687C" w:rsidRDefault="00A62CED" w:rsidP="00A62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13.40-14.00 - «Методология сестринского исследования» </w:t>
            </w:r>
          </w:p>
          <w:p w:rsidR="00A62CED" w:rsidRPr="0097687C" w:rsidRDefault="00A62CED" w:rsidP="00A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sz w:val="24"/>
                <w:szCs w:val="24"/>
              </w:rPr>
              <w:t>Берткович О.А Екатерин</w:t>
            </w:r>
            <w:r w:rsidR="0097687C">
              <w:rPr>
                <w:rFonts w:ascii="Times New Roman" w:hAnsi="Times New Roman" w:cs="Times New Roman"/>
                <w:sz w:val="24"/>
                <w:szCs w:val="24"/>
              </w:rPr>
              <w:t>бургский медицинский колледж</w:t>
            </w:r>
          </w:p>
          <w:p w:rsidR="00A62CED" w:rsidRPr="0097687C" w:rsidRDefault="00A62CED" w:rsidP="00A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>14.00-14.20 -</w:t>
            </w:r>
            <w:r w:rsidRPr="0097687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«</w:t>
            </w: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профессиональной подготовки медицинских сестер для выявления кардиологических проблем пациентов. Роль медицинской сестры»</w:t>
            </w:r>
          </w:p>
          <w:p w:rsidR="00A62CED" w:rsidRPr="0097687C" w:rsidRDefault="00A62CED" w:rsidP="00A62CE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768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Костина Ирина Юрьевна </w:t>
            </w:r>
          </w:p>
          <w:p w:rsidR="00A62CED" w:rsidRPr="0097687C" w:rsidRDefault="00A62CED" w:rsidP="00A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Кузнецова Нина Михайловна</w:t>
            </w:r>
            <w:r w:rsidRPr="0097687C">
              <w:rPr>
                <w:rFonts w:ascii="Times New Roman" w:hAnsi="Times New Roman" w:cs="Times New Roman"/>
                <w:sz w:val="24"/>
                <w:szCs w:val="24"/>
              </w:rPr>
              <w:t xml:space="preserve"> МК им. В.М. Бехтерева. Санкт-Петербург</w:t>
            </w:r>
          </w:p>
          <w:p w:rsidR="00A62CED" w:rsidRPr="0097687C" w:rsidRDefault="00A62CED" w:rsidP="00A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>14.20-14.45- Обсуждение. Вынесение резюме.</w:t>
            </w:r>
          </w:p>
          <w:p w:rsidR="00FF54F1" w:rsidRPr="0097687C" w:rsidRDefault="00FF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CED" w:rsidTr="00C807BF">
        <w:tc>
          <w:tcPr>
            <w:tcW w:w="14560" w:type="dxa"/>
            <w:gridSpan w:val="4"/>
          </w:tcPr>
          <w:p w:rsidR="00A62CED" w:rsidRPr="0097687C" w:rsidRDefault="00A62CED" w:rsidP="00A62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>15.00-15.15- подведение итогов работы секций. Большой зал.</w:t>
            </w:r>
          </w:p>
          <w:p w:rsidR="00A62CED" w:rsidRDefault="00A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47" w:rsidRDefault="003E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47" w:rsidRDefault="003E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47" w:rsidRDefault="003E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47" w:rsidRDefault="003E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47" w:rsidRDefault="003E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47" w:rsidRDefault="003E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47" w:rsidRPr="0097687C" w:rsidRDefault="003E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7C" w:rsidTr="00457681">
        <w:tc>
          <w:tcPr>
            <w:tcW w:w="14560" w:type="dxa"/>
            <w:gridSpan w:val="4"/>
          </w:tcPr>
          <w:p w:rsidR="0097687C" w:rsidRPr="0097687C" w:rsidRDefault="0097687C" w:rsidP="00976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68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11.11.2016г.</w:t>
            </w:r>
          </w:p>
          <w:p w:rsidR="0097687C" w:rsidRPr="0097687C" w:rsidRDefault="0097687C" w:rsidP="0097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7C" w:rsidTr="00A2265E">
        <w:tc>
          <w:tcPr>
            <w:tcW w:w="14560" w:type="dxa"/>
            <w:gridSpan w:val="4"/>
          </w:tcPr>
          <w:p w:rsidR="0097687C" w:rsidRPr="0097687C" w:rsidRDefault="0097687C" w:rsidP="0097687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Пленарное заседание (Большой конференц-зал)</w:t>
            </w:r>
          </w:p>
          <w:p w:rsidR="0097687C" w:rsidRPr="0097687C" w:rsidRDefault="009768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1DC1" w:rsidTr="00986411">
        <w:tc>
          <w:tcPr>
            <w:tcW w:w="14560" w:type="dxa"/>
            <w:gridSpan w:val="4"/>
          </w:tcPr>
          <w:p w:rsidR="00621DC1" w:rsidRPr="0097687C" w:rsidRDefault="00621DC1" w:rsidP="0062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10.00-10.20 - </w:t>
            </w: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>«Использование инновационных технологий в работе медицинской сестры реанимации».</w:t>
            </w:r>
          </w:p>
          <w:p w:rsidR="00621DC1" w:rsidRPr="0097687C" w:rsidRDefault="00621DC1" w:rsidP="0062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687C">
              <w:rPr>
                <w:rFonts w:ascii="Times New Roman" w:hAnsi="Times New Roman" w:cs="Times New Roman"/>
                <w:sz w:val="24"/>
                <w:szCs w:val="24"/>
              </w:rPr>
              <w:t>Лунина Елизавета Михайловна -  медицинская сестра - анестезист отделения анестезиологии и реанимации № 1(сердечно-сосудистой патологии) отдела анестезиологии-реанимации и интенсивной терапии ФГБУ «Всероссийский центр экстренной и радиационной медицины имени А.М. Никифорова»</w:t>
            </w:r>
          </w:p>
          <w:p w:rsidR="00621DC1" w:rsidRPr="0097687C" w:rsidRDefault="00621DC1" w:rsidP="0062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>10.20-10.40- «Реабилитационные мероприятия в структуре работы медицинской сестры психиатрического стационара».</w:t>
            </w:r>
          </w:p>
          <w:p w:rsidR="00621DC1" w:rsidRPr="0097687C" w:rsidRDefault="00621DC1" w:rsidP="0062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sz w:val="24"/>
                <w:szCs w:val="24"/>
              </w:rPr>
              <w:t>Охременко Тамара Владимировна. Старшая медицинская сестра ГКУЗ ГПБ № 3 им. И.И. Скворцова –Степанова, Санкт-Петербург</w:t>
            </w:r>
          </w:p>
          <w:p w:rsidR="00621DC1" w:rsidRPr="0097687C" w:rsidRDefault="00621DC1" w:rsidP="00621DC1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10.40-11.00- «Мульти дисциплинарный подход в сестринском процессе стационарной медицинской реабилитации». </w:t>
            </w:r>
          </w:p>
          <w:p w:rsidR="00621DC1" w:rsidRPr="0097687C" w:rsidRDefault="00621DC1" w:rsidP="00621DC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sz w:val="24"/>
                <w:szCs w:val="24"/>
              </w:rPr>
              <w:t>Окунева Ирина Юрьевна - старшая медицинская сестра отделения физических методов лечения отдела восстановительного лечения ФГБУ «Всероссийский центр экстренной и радиационной медицины имени А.М. Никифорова» МЧС России, Санкт-Петербург.</w:t>
            </w:r>
          </w:p>
          <w:p w:rsidR="0097687C" w:rsidRPr="0097687C" w:rsidRDefault="0097687C" w:rsidP="0097687C">
            <w:pPr>
              <w:suppressLineNumbers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>11.00-11.20- «</w:t>
            </w:r>
            <w:r w:rsidRPr="0097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среднего медицинского персонала в первичной медико-санитарной помощи населению». </w:t>
            </w:r>
          </w:p>
          <w:p w:rsidR="0097687C" w:rsidRPr="0097687C" w:rsidRDefault="0097687C" w:rsidP="0097687C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sz w:val="24"/>
                <w:szCs w:val="24"/>
              </w:rPr>
              <w:t>Королькова Наталия Михайловна -  главная медицинская сестра СПб ГБУЗ ГП №17, Санкт-Петербург</w:t>
            </w:r>
          </w:p>
          <w:p w:rsidR="00621DC1" w:rsidRPr="0097687C" w:rsidRDefault="007739C3" w:rsidP="0097687C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11.20 – 12.10 </w:t>
            </w:r>
            <w:r w:rsidR="0097687C"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21DC1"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>Модель оказания медико-социальной помощи пожилым людям, на примере Гериатрического медико-социального центра им. Марии Фёдоровны (</w:t>
            </w:r>
            <w:proofErr w:type="spellStart"/>
            <w:r w:rsidR="0097687C"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>прицес</w:t>
            </w:r>
            <w:r w:rsidR="00621DC1"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>сы</w:t>
            </w:r>
            <w:proofErr w:type="spellEnd"/>
            <w:r w:rsidR="00621DC1"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21DC1"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>Дагмар</w:t>
            </w:r>
            <w:proofErr w:type="spellEnd"/>
            <w:r w:rsidR="00621DC1"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1DC1"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>при Соборе Архистратига Божия Михаила</w:t>
            </w:r>
            <w:r w:rsidR="0097687C"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7687C" w:rsidRPr="0097687C" w:rsidRDefault="0097687C" w:rsidP="0097687C">
            <w:pPr>
              <w:pStyle w:val="a4"/>
              <w:spacing w:before="0" w:beforeAutospacing="0" w:after="0" w:afterAutospacing="0"/>
              <w:rPr>
                <w:color w:val="auto"/>
              </w:rPr>
            </w:pPr>
            <w:r w:rsidRPr="0097687C">
              <w:rPr>
                <w:color w:val="auto"/>
              </w:rPr>
              <w:t xml:space="preserve">Подопригора Галина Михайловна </w:t>
            </w:r>
            <w:r w:rsidRPr="0097687C">
              <w:t xml:space="preserve">  к.м.н., доцент кафедры геронтологии, гериатрии и сестринского дела ФГБОУ ВО СЗГМУ имени И.И. Мечникова Минздрава РФ, президент ПРОО «МРСП».</w:t>
            </w:r>
          </w:p>
          <w:p w:rsidR="00621DC1" w:rsidRPr="0097687C" w:rsidRDefault="00621DC1" w:rsidP="0097687C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74" w:rsidTr="0006058B">
        <w:tc>
          <w:tcPr>
            <w:tcW w:w="14560" w:type="dxa"/>
            <w:gridSpan w:val="4"/>
          </w:tcPr>
          <w:p w:rsidR="001B6C74" w:rsidRPr="001B6C74" w:rsidRDefault="001B6C74" w:rsidP="001B6C74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74">
              <w:rPr>
                <w:rFonts w:ascii="Times New Roman" w:hAnsi="Times New Roman" w:cs="Times New Roman"/>
                <w:b/>
                <w:sz w:val="24"/>
                <w:szCs w:val="24"/>
              </w:rPr>
              <w:t>12.10-13.00-кофе-пауза</w:t>
            </w:r>
          </w:p>
          <w:p w:rsidR="001B6C74" w:rsidRPr="0097687C" w:rsidRDefault="001B6C74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FF54F1" w:rsidTr="00A62CED">
        <w:tc>
          <w:tcPr>
            <w:tcW w:w="7280" w:type="dxa"/>
            <w:gridSpan w:val="2"/>
          </w:tcPr>
          <w:p w:rsidR="00FF54F1" w:rsidRPr="003E7947" w:rsidRDefault="0097687C" w:rsidP="003E7947">
            <w:pPr>
              <w:suppressLineNumbers/>
              <w:suppressAutoHyphens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13.00-15.00-секция «Паллиативная помощь» (Большой конференц-зал)</w:t>
            </w:r>
          </w:p>
        </w:tc>
        <w:tc>
          <w:tcPr>
            <w:tcW w:w="7280" w:type="dxa"/>
            <w:gridSpan w:val="2"/>
          </w:tcPr>
          <w:p w:rsidR="00FF54F1" w:rsidRPr="0097687C" w:rsidRDefault="009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13.00-15.00-Секция «Операционное дело». Зал №3</w:t>
            </w:r>
          </w:p>
        </w:tc>
      </w:tr>
      <w:tr w:rsidR="00FF54F1" w:rsidTr="00A62CED">
        <w:tc>
          <w:tcPr>
            <w:tcW w:w="7280" w:type="dxa"/>
            <w:gridSpan w:val="2"/>
          </w:tcPr>
          <w:p w:rsidR="0097687C" w:rsidRPr="0097687C" w:rsidRDefault="0097687C" w:rsidP="0097687C">
            <w:pPr>
              <w:suppressLineNumbers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Модератор - </w:t>
            </w:r>
            <w:r w:rsidRPr="0097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Подопригора Галина Михайловна - президент ПРОО «МРСП» к.м.н., доцент кафедры геронтологии, гериатрии и сестринского дела ФГБОУ ВО СЗГМУ им. И.И. Мечникова Минздрава РФ</w:t>
            </w:r>
          </w:p>
          <w:p w:rsidR="0097687C" w:rsidRPr="0097687C" w:rsidRDefault="0097687C" w:rsidP="0097687C">
            <w:pPr>
              <w:suppressLineNumbers/>
              <w:suppressAutoHyphens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7687C" w:rsidRPr="0097687C" w:rsidRDefault="0097687C" w:rsidP="0097687C">
            <w:pPr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13.00-13.20 - «Этические вопросы в работе специалиста сестринского дела» </w:t>
            </w:r>
          </w:p>
          <w:p w:rsidR="003E7947" w:rsidRPr="003E7947" w:rsidRDefault="0097687C" w:rsidP="003E7947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sz w:val="24"/>
                <w:szCs w:val="24"/>
              </w:rPr>
              <w:t>Лавут Лариса Моисеевна-к.б.н., доцент кафедры геронтологии, гериатрии и сестринского дела ФГБОУ ВО   СЗГМУ им. И.И. Мечникова Минздрава РФ</w:t>
            </w:r>
          </w:p>
          <w:p w:rsidR="0097687C" w:rsidRPr="0097687C" w:rsidRDefault="0097687C" w:rsidP="009768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>13.20-13.40 - «Инсульт».</w:t>
            </w:r>
            <w:r w:rsidRPr="0097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7687C" w:rsidRPr="001B6C74" w:rsidRDefault="0097687C" w:rsidP="00976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sz w:val="24"/>
                <w:szCs w:val="24"/>
              </w:rPr>
              <w:t xml:space="preserve">Горюнова Инна Сергеевна -старшая медицинская сестра отделения неврологии для больных с ОНМК №1 </w:t>
            </w:r>
            <w:r w:rsidRPr="00976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 СПб НИИ СП им. И.И. Джанелидзе  </w:t>
            </w:r>
          </w:p>
          <w:p w:rsidR="0097687C" w:rsidRPr="0097687C" w:rsidRDefault="0097687C" w:rsidP="00976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13.20-13.40 - «Средства по уходу за ранами» «Критерии выбора современных перевязочных средств. Экономическое обоснование использования современных раневых покрытий». </w:t>
            </w:r>
          </w:p>
          <w:p w:rsidR="0097687C" w:rsidRPr="0097687C" w:rsidRDefault="0097687C" w:rsidP="00976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sz w:val="24"/>
                <w:szCs w:val="24"/>
              </w:rPr>
              <w:t>Журилова Ольга Юрьевна, Санкт-Петербург</w:t>
            </w: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687C" w:rsidRPr="0097687C" w:rsidRDefault="0097687C" w:rsidP="00976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>13.40-14.00 - «Организация работы выездной службы Хоспис -на дому»</w:t>
            </w:r>
          </w:p>
          <w:p w:rsidR="0097687C" w:rsidRPr="001B6C74" w:rsidRDefault="0097687C" w:rsidP="009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sz w:val="24"/>
                <w:szCs w:val="24"/>
              </w:rPr>
              <w:t>Хилов Андрей Сергеевич - фельдшер выездной службы Хоспис Красногвардейского района, Санкт-Петербург</w:t>
            </w:r>
          </w:p>
          <w:p w:rsidR="0097687C" w:rsidRPr="0097687C" w:rsidRDefault="0097687C" w:rsidP="009768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>14.00-14.20--</w:t>
            </w:r>
            <w:r w:rsidRPr="0097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«Современные аспекты ухода за стомированными пациентами в послеоперационном периоде» </w:t>
            </w:r>
          </w:p>
          <w:p w:rsidR="0097687C" w:rsidRPr="0097687C" w:rsidRDefault="0097687C" w:rsidP="00976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Тихач Ирина Ивановна- старшая медицинская сестра 3 хирургического отделения </w:t>
            </w:r>
            <w:r w:rsidRPr="00976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 СПб НИИ СП им. И.И. Джанелидзе  </w:t>
            </w:r>
          </w:p>
          <w:p w:rsidR="0097687C" w:rsidRPr="0097687C" w:rsidRDefault="0097687C" w:rsidP="009768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687C" w:rsidRPr="0097687C" w:rsidRDefault="0097687C" w:rsidP="00976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14.20-14.45-</w:t>
            </w:r>
            <w:r w:rsidRPr="0097687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Обсуждение. Вынесение резюме.</w:t>
            </w:r>
          </w:p>
          <w:p w:rsidR="00FF54F1" w:rsidRPr="0097687C" w:rsidRDefault="00FF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</w:tcPr>
          <w:p w:rsidR="001B6C74" w:rsidRPr="001B6C74" w:rsidRDefault="0097687C" w:rsidP="00976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Модератор: </w:t>
            </w:r>
            <w:r w:rsidRPr="0097687C">
              <w:rPr>
                <w:rFonts w:ascii="Times New Roman" w:hAnsi="Times New Roman" w:cs="Times New Roman"/>
                <w:bCs/>
                <w:sz w:val="24"/>
                <w:szCs w:val="24"/>
              </w:rPr>
              <w:t>Станиславская Мария Владимировна - старшая операционная медицинская сестра СПб ГБУЗ «Городская Покровская больница».</w:t>
            </w:r>
          </w:p>
          <w:p w:rsidR="003E7947" w:rsidRDefault="003E7947" w:rsidP="0097687C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87C" w:rsidRPr="0097687C" w:rsidRDefault="0097687C" w:rsidP="0097687C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>13.00-13.10 - «Аттестация по специальности операционное дело, анестезиология и реаниматология. Требования к отчету».</w:t>
            </w:r>
          </w:p>
          <w:p w:rsidR="0097687C" w:rsidRPr="0097687C" w:rsidRDefault="0097687C" w:rsidP="0097687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Станиславская Мария Владимировна - старшая операционная медсестра СПб ГБУЗ «Городская Покровская больница»</w:t>
            </w:r>
          </w:p>
          <w:p w:rsidR="0097687C" w:rsidRPr="0097687C" w:rsidRDefault="0097687C" w:rsidP="0097687C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>13.10-13.30 - «Правила работы с операционным бельем и хирургической одеждой. Опыт создания учебного пособия».</w:t>
            </w:r>
          </w:p>
          <w:p w:rsidR="0097687C" w:rsidRPr="001B6C74" w:rsidRDefault="0097687C" w:rsidP="0097687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687C">
              <w:rPr>
                <w:rFonts w:ascii="Times New Roman" w:hAnsi="Times New Roman" w:cs="Times New Roman"/>
                <w:sz w:val="24"/>
                <w:szCs w:val="24"/>
              </w:rPr>
              <w:t xml:space="preserve">Аристидова Светлана Николаевна – ассистент, заведующий учебной частью кафедры геронтологии, гериатрии и сестринского дела ФГБОУ ВО СЗГМУ им. И.И. Мечникова Минздрава РФ, исполнительный директор ПРОО «МРСП» </w:t>
            </w:r>
            <w:r w:rsidR="001B6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87C" w:rsidRPr="0097687C" w:rsidRDefault="0097687C" w:rsidP="0097687C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>13.30-13.40 - «Инновации в травматологии и ортопедии».</w:t>
            </w:r>
          </w:p>
          <w:p w:rsidR="0097687C" w:rsidRPr="0097687C" w:rsidRDefault="0097687C" w:rsidP="0097687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sz w:val="24"/>
                <w:szCs w:val="24"/>
              </w:rPr>
              <w:t>Балабанова Ирина Тарасовна - старшая операционная медицинская сестра НИИ травматологии и ортопедии им. Вредена</w:t>
            </w:r>
            <w:r w:rsidR="001B6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87C" w:rsidRPr="0097687C" w:rsidRDefault="0097687C" w:rsidP="0097687C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13.40-13.50 - «Симуляционное обучение операционному делу, как новый способ обучения персонала». </w:t>
            </w:r>
          </w:p>
          <w:p w:rsidR="0097687C" w:rsidRPr="001B6C74" w:rsidRDefault="0097687C" w:rsidP="0097687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Я.Б. - операционная медицинская сестра СПб ГБУЗ «Городская </w:t>
            </w:r>
            <w:r w:rsidR="001B6C74">
              <w:rPr>
                <w:rFonts w:ascii="Times New Roman" w:hAnsi="Times New Roman" w:cs="Times New Roman"/>
                <w:sz w:val="24"/>
                <w:szCs w:val="24"/>
              </w:rPr>
              <w:t xml:space="preserve">больница №38 им. Н.А. Семашко» </w:t>
            </w:r>
          </w:p>
          <w:p w:rsidR="0097687C" w:rsidRPr="0097687C" w:rsidRDefault="0097687C" w:rsidP="0097687C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>13.50-14.00 - «Операционная медсестра – престижная профессия. Проблема молодых кадров».</w:t>
            </w:r>
          </w:p>
          <w:p w:rsidR="0097687C" w:rsidRPr="001B6C74" w:rsidRDefault="0097687C" w:rsidP="0097687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sz w:val="24"/>
                <w:szCs w:val="24"/>
              </w:rPr>
              <w:t>Казарова Ирина Васильевна - старшая операционная медицинская сестра СПб ГБУЗ «Мариинская больница»</w:t>
            </w:r>
          </w:p>
          <w:p w:rsidR="0097687C" w:rsidRPr="00C73DEC" w:rsidRDefault="0097687C" w:rsidP="0097687C">
            <w:pPr>
              <w:ind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3D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14.00-14.10 - </w:t>
            </w:r>
            <w:bookmarkStart w:id="3" w:name="_GoBack"/>
            <w:r w:rsidRPr="00C73D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«Операционное белье. Перевязочный материал». </w:t>
            </w:r>
          </w:p>
          <w:bookmarkEnd w:id="3"/>
          <w:p w:rsidR="0097687C" w:rsidRPr="00C73DEC" w:rsidRDefault="0097687C" w:rsidP="0097687C">
            <w:pPr>
              <w:ind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3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Павлова Татьяна Борисовна- старшая операционная медицинская сестра СПб ГБУЗ «Городская больница №2»</w:t>
            </w:r>
          </w:p>
          <w:p w:rsidR="0097687C" w:rsidRPr="0097687C" w:rsidRDefault="0097687C" w:rsidP="0097687C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14.10-14.20 - «Подготовка к переходу централизованной стерилизации. Взгляд операционной медсестры». </w:t>
            </w:r>
          </w:p>
          <w:p w:rsidR="0097687C" w:rsidRPr="001B6C74" w:rsidRDefault="0097687C" w:rsidP="0097687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sz w:val="24"/>
                <w:szCs w:val="24"/>
              </w:rPr>
              <w:t>Мальми Ольга Владимировна - старшая операционная медицинская сестра СПб ГБУЗ «Больница №40» г. Сестрорецк</w:t>
            </w:r>
          </w:p>
          <w:p w:rsidR="0097687C" w:rsidRPr="0097687C" w:rsidRDefault="0097687C" w:rsidP="0097687C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14.20-14.30 - «Роль старшей сестры операционного блока в коллективе. Наставничество».</w:t>
            </w:r>
          </w:p>
          <w:p w:rsidR="0097687C" w:rsidRPr="0097687C" w:rsidRDefault="0097687C" w:rsidP="001B6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sz w:val="24"/>
                <w:szCs w:val="24"/>
              </w:rPr>
              <w:t xml:space="preserve">Садовник Елена Владимировна - старшая операционная медсестра </w:t>
            </w:r>
            <w:r w:rsidRPr="00976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СПб НИИ СП им. И.И. Джанелидзе  </w:t>
            </w:r>
          </w:p>
          <w:p w:rsidR="0097687C" w:rsidRPr="0097687C" w:rsidRDefault="0097687C" w:rsidP="0097687C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>14.30-14.40 – «Роль старшей операционной медицинской сестры в подготовке младшего медицинского персонала».</w:t>
            </w:r>
          </w:p>
          <w:p w:rsidR="0097687C" w:rsidRPr="001B6C74" w:rsidRDefault="0097687C" w:rsidP="0097687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687C">
              <w:rPr>
                <w:rFonts w:ascii="Times New Roman" w:hAnsi="Times New Roman" w:cs="Times New Roman"/>
                <w:sz w:val="24"/>
                <w:szCs w:val="24"/>
              </w:rPr>
              <w:t>Горюнова Елена Геннадьевна - старшая операционная медсестра ФГБУ «ВЦЭРМ и</w:t>
            </w:r>
            <w:r w:rsidR="001B6C74">
              <w:rPr>
                <w:rFonts w:ascii="Times New Roman" w:hAnsi="Times New Roman" w:cs="Times New Roman"/>
                <w:sz w:val="24"/>
                <w:szCs w:val="24"/>
              </w:rPr>
              <w:t>м. А.М. Никифорова» МЧС России.</w:t>
            </w:r>
          </w:p>
          <w:p w:rsidR="0097687C" w:rsidRPr="0097687C" w:rsidRDefault="0097687C" w:rsidP="0097687C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14.40 -14.50 - «Проведение мастер-классов по работе с операционным бельем – инновации и традиции обучения».  </w:t>
            </w:r>
          </w:p>
          <w:p w:rsidR="0097687C" w:rsidRPr="001B6C74" w:rsidRDefault="0097687C" w:rsidP="0097687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sz w:val="24"/>
                <w:szCs w:val="24"/>
              </w:rPr>
              <w:t>Ткалич Елена Владимировна - директор ООО «МедКомплект» фирмы-изготовителя операционного белья и хирургической од</w:t>
            </w:r>
            <w:r w:rsidR="001B6C74">
              <w:rPr>
                <w:rFonts w:ascii="Times New Roman" w:hAnsi="Times New Roman" w:cs="Times New Roman"/>
                <w:sz w:val="24"/>
                <w:szCs w:val="24"/>
              </w:rPr>
              <w:t xml:space="preserve">ежды торговой марки «EURODAY»: </w:t>
            </w:r>
          </w:p>
          <w:p w:rsidR="001B6C74" w:rsidRDefault="001B6C74" w:rsidP="0097687C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87C" w:rsidRPr="0097687C" w:rsidRDefault="0097687C" w:rsidP="0097687C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>14.50-15.00 Обсуждение. Подведение итогов работы секции.</w:t>
            </w:r>
          </w:p>
          <w:p w:rsidR="00FF54F1" w:rsidRPr="0097687C" w:rsidRDefault="00FF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7C" w:rsidTr="00885AE3">
        <w:trPr>
          <w:trHeight w:val="547"/>
        </w:trPr>
        <w:tc>
          <w:tcPr>
            <w:tcW w:w="14560" w:type="dxa"/>
            <w:gridSpan w:val="4"/>
          </w:tcPr>
          <w:p w:rsidR="0097687C" w:rsidRPr="001B6C74" w:rsidRDefault="009768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87C">
              <w:rPr>
                <w:rFonts w:ascii="Times New Roman" w:hAnsi="Times New Roman" w:cs="Times New Roman"/>
                <w:b/>
                <w:sz w:val="24"/>
                <w:szCs w:val="24"/>
              </w:rPr>
              <w:t>15.00-15.15- подведение итогов работы секций. Большой зал.</w:t>
            </w:r>
          </w:p>
        </w:tc>
      </w:tr>
    </w:tbl>
    <w:p w:rsidR="00FF54F1" w:rsidRDefault="00FF54F1" w:rsidP="003E7947"/>
    <w:sectPr w:rsidR="00FF54F1" w:rsidSect="00187CE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7A"/>
    <w:rsid w:val="00187CE2"/>
    <w:rsid w:val="001B6C74"/>
    <w:rsid w:val="003E7947"/>
    <w:rsid w:val="00621DC1"/>
    <w:rsid w:val="007739C3"/>
    <w:rsid w:val="0097687C"/>
    <w:rsid w:val="009B3577"/>
    <w:rsid w:val="00A62CED"/>
    <w:rsid w:val="00C73DEC"/>
    <w:rsid w:val="00F93E7A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FF54F1"/>
    <w:pPr>
      <w:pBdr>
        <w:bottom w:val="single" w:sz="12" w:space="0" w:color="auto"/>
      </w:pBdr>
      <w:spacing w:after="0" w:line="240" w:lineRule="auto"/>
      <w:jc w:val="center"/>
    </w:pPr>
    <w:rPr>
      <w:rFonts w:ascii="Arial Narrow" w:eastAsia="Times New Roman" w:hAnsi="Arial Narrow" w:cs="Times New Roman"/>
      <w:b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F54F1"/>
    <w:rPr>
      <w:rFonts w:ascii="Arial Narrow" w:eastAsia="Times New Roman" w:hAnsi="Arial Narrow" w:cs="Times New Roman"/>
      <w:b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6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FF54F1"/>
    <w:pPr>
      <w:pBdr>
        <w:bottom w:val="single" w:sz="12" w:space="0" w:color="auto"/>
      </w:pBdr>
      <w:spacing w:after="0" w:line="240" w:lineRule="auto"/>
      <w:jc w:val="center"/>
    </w:pPr>
    <w:rPr>
      <w:rFonts w:ascii="Arial Narrow" w:eastAsia="Times New Roman" w:hAnsi="Arial Narrow" w:cs="Times New Roman"/>
      <w:b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F54F1"/>
    <w:rPr>
      <w:rFonts w:ascii="Arial Narrow" w:eastAsia="Times New Roman" w:hAnsi="Arial Narrow" w:cs="Times New Roman"/>
      <w:b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6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Kurono_Kei</dc:creator>
  <cp:keywords/>
  <dc:description/>
  <cp:lastModifiedBy>Computer</cp:lastModifiedBy>
  <cp:revision>6</cp:revision>
  <dcterms:created xsi:type="dcterms:W3CDTF">2016-11-05T08:49:00Z</dcterms:created>
  <dcterms:modified xsi:type="dcterms:W3CDTF">2016-11-16T13:05:00Z</dcterms:modified>
</cp:coreProperties>
</file>